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69A" w:rsidRPr="00101EA7" w:rsidRDefault="00101EA7">
      <w:pPr>
        <w:rPr>
          <w:rFonts w:ascii="Arial" w:hAnsi="Arial" w:cs="Arial"/>
        </w:rPr>
      </w:pPr>
      <w:r w:rsidRPr="00101EA7">
        <w:rPr>
          <w:rFonts w:ascii="Arial" w:hAnsi="Arial" w:cs="Arial"/>
        </w:rPr>
        <w:t>Medieval Drama</w:t>
      </w:r>
    </w:p>
    <w:p w:rsidR="00101EA7" w:rsidRPr="00101EA7" w:rsidRDefault="00101EA7">
      <w:pPr>
        <w:rPr>
          <w:rFonts w:ascii="Arial" w:hAnsi="Arial" w:cs="Arial"/>
        </w:rPr>
      </w:pPr>
    </w:p>
    <w:p w:rsidR="00101EA7" w:rsidRPr="00101EA7" w:rsidRDefault="00101EA7" w:rsidP="00101EA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01EA7">
        <w:rPr>
          <w:rFonts w:ascii="Arial" w:hAnsi="Arial" w:cs="Arial"/>
        </w:rPr>
        <w:t>What are the approximate years of this period?</w:t>
      </w:r>
    </w:p>
    <w:p w:rsidR="00101EA7" w:rsidRPr="00101EA7" w:rsidRDefault="00101EA7">
      <w:pPr>
        <w:rPr>
          <w:rFonts w:ascii="Arial" w:hAnsi="Arial" w:cs="Arial"/>
        </w:rPr>
      </w:pPr>
    </w:p>
    <w:p w:rsidR="00101EA7" w:rsidRPr="00101EA7" w:rsidRDefault="00101EA7" w:rsidP="00101EA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01EA7">
        <w:rPr>
          <w:rFonts w:ascii="Arial" w:hAnsi="Arial" w:cs="Arial"/>
        </w:rPr>
        <w:t>What was different about this period than what was true in ancient Greece and Rome?</w:t>
      </w:r>
    </w:p>
    <w:p w:rsidR="00101EA7" w:rsidRPr="00101EA7" w:rsidRDefault="00101EA7">
      <w:pPr>
        <w:rPr>
          <w:rFonts w:ascii="Arial" w:hAnsi="Arial" w:cs="Arial"/>
        </w:rPr>
      </w:pPr>
    </w:p>
    <w:p w:rsidR="00101EA7" w:rsidRPr="00101EA7" w:rsidRDefault="00101EA7" w:rsidP="00101EA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01EA7">
        <w:rPr>
          <w:rFonts w:ascii="Arial" w:hAnsi="Arial" w:cs="Arial"/>
        </w:rPr>
        <w:t xml:space="preserve">What </w:t>
      </w:r>
      <w:r w:rsidR="007C66F6" w:rsidRPr="00101EA7">
        <w:rPr>
          <w:rFonts w:ascii="Arial" w:hAnsi="Arial" w:cs="Arial"/>
        </w:rPr>
        <w:t>kinds of themes were</w:t>
      </w:r>
      <w:r w:rsidRPr="00101EA7">
        <w:rPr>
          <w:rFonts w:ascii="Arial" w:hAnsi="Arial" w:cs="Arial"/>
        </w:rPr>
        <w:t xml:space="preserve"> </w:t>
      </w:r>
      <w:proofErr w:type="gramStart"/>
      <w:r w:rsidRPr="00101EA7">
        <w:rPr>
          <w:rFonts w:ascii="Arial" w:hAnsi="Arial" w:cs="Arial"/>
        </w:rPr>
        <w:t>dom</w:t>
      </w:r>
      <w:bookmarkStart w:id="0" w:name="_GoBack"/>
      <w:bookmarkEnd w:id="0"/>
      <w:r w:rsidRPr="00101EA7">
        <w:rPr>
          <w:rFonts w:ascii="Arial" w:hAnsi="Arial" w:cs="Arial"/>
        </w:rPr>
        <w:t>inate</w:t>
      </w:r>
      <w:proofErr w:type="gramEnd"/>
      <w:r w:rsidRPr="00101EA7">
        <w:rPr>
          <w:rFonts w:ascii="Arial" w:hAnsi="Arial" w:cs="Arial"/>
        </w:rPr>
        <w:t>?</w:t>
      </w:r>
    </w:p>
    <w:p w:rsidR="00101EA7" w:rsidRPr="00101EA7" w:rsidRDefault="00101EA7">
      <w:pPr>
        <w:rPr>
          <w:rFonts w:ascii="Arial" w:hAnsi="Arial" w:cs="Arial"/>
        </w:rPr>
      </w:pPr>
    </w:p>
    <w:p w:rsidR="00101EA7" w:rsidRPr="00101EA7" w:rsidRDefault="00101EA7" w:rsidP="00101EA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01EA7">
        <w:rPr>
          <w:rFonts w:ascii="Arial" w:hAnsi="Arial" w:cs="Arial"/>
        </w:rPr>
        <w:t>What are cycle plays?</w:t>
      </w:r>
    </w:p>
    <w:p w:rsidR="00101EA7" w:rsidRPr="00101EA7" w:rsidRDefault="00101EA7">
      <w:pPr>
        <w:rPr>
          <w:rFonts w:ascii="Arial" w:hAnsi="Arial" w:cs="Arial"/>
        </w:rPr>
      </w:pPr>
    </w:p>
    <w:p w:rsidR="00101EA7" w:rsidRPr="00101EA7" w:rsidRDefault="00101EA7" w:rsidP="00101EA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01EA7">
        <w:rPr>
          <w:rFonts w:ascii="Arial" w:hAnsi="Arial" w:cs="Arial"/>
        </w:rPr>
        <w:t>What are morality plays?</w:t>
      </w:r>
    </w:p>
    <w:p w:rsidR="00101EA7" w:rsidRPr="00101EA7" w:rsidRDefault="00101EA7">
      <w:pPr>
        <w:rPr>
          <w:rFonts w:ascii="Arial" w:hAnsi="Arial" w:cs="Arial"/>
        </w:rPr>
      </w:pPr>
    </w:p>
    <w:p w:rsidR="00101EA7" w:rsidRPr="00101EA7" w:rsidRDefault="00101EA7">
      <w:pPr>
        <w:rPr>
          <w:rFonts w:ascii="Arial" w:hAnsi="Arial" w:cs="Arial"/>
        </w:rPr>
      </w:pPr>
    </w:p>
    <w:p w:rsidR="00101EA7" w:rsidRPr="00101EA7" w:rsidRDefault="00101EA7" w:rsidP="00101EA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01EA7">
        <w:rPr>
          <w:rFonts w:ascii="Arial" w:hAnsi="Arial" w:cs="Arial"/>
        </w:rPr>
        <w:t>What are farces?</w:t>
      </w:r>
    </w:p>
    <w:p w:rsidR="00101EA7" w:rsidRPr="00101EA7" w:rsidRDefault="00101EA7">
      <w:pPr>
        <w:rPr>
          <w:rFonts w:ascii="Arial" w:hAnsi="Arial" w:cs="Arial"/>
        </w:rPr>
      </w:pPr>
    </w:p>
    <w:p w:rsidR="00101EA7" w:rsidRPr="00101EA7" w:rsidRDefault="00101EA7" w:rsidP="00101EA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01EA7">
        <w:rPr>
          <w:rFonts w:ascii="Arial" w:hAnsi="Arial" w:cs="Arial"/>
        </w:rPr>
        <w:t>What are interludes?</w:t>
      </w:r>
    </w:p>
    <w:p w:rsidR="00101EA7" w:rsidRPr="00101EA7" w:rsidRDefault="00101EA7">
      <w:pPr>
        <w:rPr>
          <w:rFonts w:ascii="Arial" w:hAnsi="Arial" w:cs="Arial"/>
        </w:rPr>
      </w:pPr>
    </w:p>
    <w:p w:rsidR="00101EA7" w:rsidRPr="00101EA7" w:rsidRDefault="00101EA7" w:rsidP="00101EA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01EA7">
        <w:rPr>
          <w:rFonts w:ascii="Arial" w:hAnsi="Arial" w:cs="Arial"/>
        </w:rPr>
        <w:t>Where were plays performed?</w:t>
      </w:r>
    </w:p>
    <w:p w:rsidR="00101EA7" w:rsidRPr="00101EA7" w:rsidRDefault="00101EA7">
      <w:pPr>
        <w:rPr>
          <w:rFonts w:ascii="Arial" w:hAnsi="Arial" w:cs="Arial"/>
        </w:rPr>
      </w:pPr>
    </w:p>
    <w:p w:rsidR="00101EA7" w:rsidRPr="00101EA7" w:rsidRDefault="00101EA7">
      <w:pPr>
        <w:rPr>
          <w:rFonts w:ascii="Arial" w:hAnsi="Arial" w:cs="Arial"/>
        </w:rPr>
      </w:pPr>
    </w:p>
    <w:p w:rsidR="00101EA7" w:rsidRPr="00101EA7" w:rsidRDefault="00101EA7" w:rsidP="00101EA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01EA7">
        <w:rPr>
          <w:rFonts w:ascii="Arial" w:hAnsi="Arial" w:cs="Arial"/>
        </w:rPr>
        <w:t>What are mansions?</w:t>
      </w:r>
    </w:p>
    <w:p w:rsidR="00101EA7" w:rsidRPr="00101EA7" w:rsidRDefault="00101EA7">
      <w:pPr>
        <w:rPr>
          <w:rFonts w:ascii="Arial" w:hAnsi="Arial" w:cs="Arial"/>
        </w:rPr>
      </w:pPr>
    </w:p>
    <w:p w:rsidR="00101EA7" w:rsidRPr="00101EA7" w:rsidRDefault="00101EA7" w:rsidP="00101EA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01EA7">
        <w:rPr>
          <w:rFonts w:ascii="Arial" w:hAnsi="Arial" w:cs="Arial"/>
        </w:rPr>
        <w:t>What are plateaus?</w:t>
      </w:r>
    </w:p>
    <w:sectPr w:rsidR="00101EA7" w:rsidRPr="00101E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34E8D"/>
    <w:multiLevelType w:val="hybridMultilevel"/>
    <w:tmpl w:val="7B945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EA7"/>
    <w:rsid w:val="00101EA7"/>
    <w:rsid w:val="003B7141"/>
    <w:rsid w:val="006A75C6"/>
    <w:rsid w:val="007C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1E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1E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2</cp:revision>
  <dcterms:created xsi:type="dcterms:W3CDTF">2014-10-21T12:34:00Z</dcterms:created>
  <dcterms:modified xsi:type="dcterms:W3CDTF">2014-10-21T12:38:00Z</dcterms:modified>
</cp:coreProperties>
</file>